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93" w:rsidRDefault="00923993" w:rsidP="0092399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31311-2005 Приборы отопительные. Общие технические условия</w:t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31311-2005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Ж24</w:t>
      </w:r>
    </w:p>
    <w:p w:rsidR="00923993" w:rsidRDefault="00923993" w:rsidP="0092399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МЕЖГОСУДАРСТВЕННЫЙ СТАНДАРТ</w:t>
      </w:r>
    </w:p>
    <w:p w:rsidR="00923993" w:rsidRDefault="00923993" w:rsidP="0092399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ПРИБОРЫ ОТОПИТЕЛЬНЫЕ</w:t>
      </w:r>
    </w:p>
    <w:p w:rsidR="00923993" w:rsidRDefault="00923993" w:rsidP="0092399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Общие технические условия</w:t>
      </w:r>
    </w:p>
    <w:p w:rsidR="00923993" w:rsidRPr="00923993" w:rsidRDefault="00923993" w:rsidP="00923993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Heating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devices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r w:rsidRPr="00923993">
        <w:rPr>
          <w:rFonts w:ascii="Arial" w:hAnsi="Arial" w:cs="Arial"/>
          <w:color w:val="3C3C3C"/>
          <w:spacing w:val="2"/>
          <w:sz w:val="34"/>
          <w:szCs w:val="34"/>
          <w:lang w:val="en-US"/>
        </w:rPr>
        <w:t>General specifications</w:t>
      </w:r>
    </w:p>
    <w:p w:rsidR="00923993" w:rsidRP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 w:rsidRPr="00923993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923993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МКС</w:t>
      </w:r>
      <w:r w:rsidRPr="00923993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91.140.10</w:t>
      </w:r>
      <w:r w:rsidRPr="00923993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ОКП</w:t>
      </w:r>
      <w:r w:rsidRPr="00923993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49 3000</w:t>
      </w:r>
    </w:p>
    <w:p w:rsidR="00923993" w:rsidRP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</w:t>
      </w:r>
      <w:r w:rsidRPr="00923993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введения</w:t>
      </w:r>
      <w:r w:rsidRPr="00923993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2007-01-01</w:t>
      </w:r>
    </w:p>
    <w:p w:rsidR="00923993" w:rsidRDefault="00923993" w:rsidP="0092399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 w:rsidRPr="00923993">
        <w:rPr>
          <w:rFonts w:ascii="Arial" w:hAnsi="Arial" w:cs="Arial"/>
          <w:color w:val="3C3C3C"/>
          <w:spacing w:val="2"/>
          <w:sz w:val="34"/>
          <w:szCs w:val="34"/>
          <w:lang w:val="en-US"/>
        </w:rPr>
        <w:t>     </w:t>
      </w:r>
      <w:r w:rsidRPr="00642762">
        <w:rPr>
          <w:rFonts w:ascii="Arial" w:hAnsi="Arial" w:cs="Arial"/>
          <w:color w:val="3C3C3C"/>
          <w:spacing w:val="2"/>
          <w:sz w:val="34"/>
          <w:szCs w:val="34"/>
        </w:rPr>
        <w:br/>
      </w:r>
      <w:r w:rsidRPr="00923993">
        <w:rPr>
          <w:rFonts w:ascii="Arial" w:hAnsi="Arial" w:cs="Arial"/>
          <w:color w:val="3C3C3C"/>
          <w:spacing w:val="2"/>
          <w:sz w:val="34"/>
          <w:szCs w:val="34"/>
          <w:lang w:val="en-US"/>
        </w:rPr>
        <w:t>     </w:t>
      </w:r>
      <w:r w:rsidRPr="00642762"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t>Предисловие</w:t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Цели, основные принципы и основной порядок проведения работ по межгосударственной стандартизации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624">
        <w:rPr>
          <w:rFonts w:ascii="Arial" w:hAnsi="Arial" w:cs="Arial"/>
          <w:spacing w:val="2"/>
          <w:sz w:val="23"/>
          <w:szCs w:val="23"/>
        </w:rPr>
        <w:t>ГОСТ 1.0-92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"Межгосударственная система стандартизации. Основные положения" и МСН 1.01-01-96 "Система межгосударственных нормативных документов в строительстве. Основные положения"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Сведения о стандарте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РАЗРАБОТАН Федеральным государственным унитарным предприятием "Научно-исследовательский институт санитарной техники" и Федеральным государственным унитарным предприятием "Центр методологии нормирования и стандартизации в строительстве" (ФГУП ЦНС)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Техническим комитетом по стандартизации ТК 465 "Строительство"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ПРИНЯТ Межгосударственной научно-технической комиссией по стандартизации, техническому нормированию и сертификации в строительстве (МНТКС) (протокол N 28 от 13 октября 2005 г.)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26"/>
        <w:gridCol w:w="2765"/>
        <w:gridCol w:w="4556"/>
      </w:tblGrid>
      <w:tr w:rsidR="00923993" w:rsidTr="00923993">
        <w:trPr>
          <w:trHeight w:val="15"/>
        </w:trPr>
        <w:tc>
          <w:tcPr>
            <w:tcW w:w="3326" w:type="dxa"/>
            <w:hideMark/>
          </w:tcPr>
          <w:p w:rsidR="00923993" w:rsidRDefault="00923993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923993" w:rsidRDefault="00923993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923993" w:rsidRDefault="00923993">
            <w:pPr>
              <w:rPr>
                <w:sz w:val="2"/>
                <w:szCs w:val="24"/>
              </w:rPr>
            </w:pPr>
          </w:p>
        </w:tc>
      </w:tr>
      <w:tr w:rsidR="00923993" w:rsidTr="0092399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3993" w:rsidRDefault="009239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Краткое наименование страны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C23624">
              <w:rPr>
                <w:sz w:val="23"/>
                <w:szCs w:val="23"/>
              </w:rPr>
              <w:t>МК (ИСО 3166) 004-97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3993" w:rsidRDefault="009239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Код страны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C23624">
              <w:rPr>
                <w:sz w:val="23"/>
                <w:szCs w:val="23"/>
              </w:rPr>
              <w:t>МК (ИСО 3166) 004-97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3993" w:rsidRDefault="009239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Сокращенное наименование органа государственного управления строительством</w:t>
            </w:r>
          </w:p>
        </w:tc>
      </w:tr>
      <w:tr w:rsidR="00923993" w:rsidTr="0092399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3993" w:rsidRDefault="0092399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Азербайджан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3993" w:rsidRDefault="009239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AZ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3993" w:rsidRDefault="0092399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Госстрой</w:t>
            </w:r>
          </w:p>
        </w:tc>
      </w:tr>
      <w:tr w:rsidR="00923993" w:rsidTr="00923993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3993" w:rsidRDefault="0092399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Беларусь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3993" w:rsidRDefault="009239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BY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3993" w:rsidRDefault="0092399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Минстройархитектуры</w:t>
            </w:r>
            <w:proofErr w:type="spellEnd"/>
          </w:p>
        </w:tc>
      </w:tr>
      <w:tr w:rsidR="00923993" w:rsidTr="00923993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3993" w:rsidRDefault="0092399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Казахстан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3993" w:rsidRDefault="009239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KZ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3993" w:rsidRDefault="0092399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Казстройкомитет</w:t>
            </w:r>
            <w:proofErr w:type="spellEnd"/>
          </w:p>
        </w:tc>
      </w:tr>
      <w:tr w:rsidR="00923993" w:rsidTr="00923993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3993" w:rsidRDefault="0092399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Киргизия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3993" w:rsidRDefault="009239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KG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3993" w:rsidRDefault="0092399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Государственное Агентство по архитектуре и строительству</w:t>
            </w:r>
          </w:p>
        </w:tc>
      </w:tr>
      <w:tr w:rsidR="00923993" w:rsidTr="00923993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3993" w:rsidRDefault="0092399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Молдова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3993" w:rsidRDefault="009239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MD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3993" w:rsidRDefault="0092399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Агентство регионального развития</w:t>
            </w:r>
          </w:p>
        </w:tc>
      </w:tr>
      <w:tr w:rsidR="00923993" w:rsidTr="00923993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3993" w:rsidRDefault="0092399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Россия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3993" w:rsidRDefault="009239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RU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23993" w:rsidRDefault="0092399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Росстрой</w:t>
            </w:r>
            <w:proofErr w:type="spellEnd"/>
          </w:p>
        </w:tc>
      </w:tr>
    </w:tbl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624">
        <w:rPr>
          <w:rFonts w:ascii="Arial" w:hAnsi="Arial" w:cs="Arial"/>
          <w:spacing w:val="2"/>
          <w:sz w:val="23"/>
          <w:szCs w:val="23"/>
        </w:rPr>
        <w:t>Приказом Федерального агентства по техническому регулированию и метрологии от 26 апреля 2006 г. N 80-ст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межгосударственный стандарт ГОСТ 31311-2005 введен в действие в качестве национального стандарта Российской Федерации с 1 января 2007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 ВЗАМЕН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624">
        <w:rPr>
          <w:rFonts w:ascii="Arial" w:hAnsi="Arial" w:cs="Arial"/>
          <w:spacing w:val="2"/>
          <w:sz w:val="23"/>
          <w:szCs w:val="23"/>
        </w:rPr>
        <w:t>ГОСТ 8690-94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624">
        <w:rPr>
          <w:rFonts w:ascii="Arial" w:hAnsi="Arial" w:cs="Arial"/>
          <w:spacing w:val="2"/>
          <w:sz w:val="23"/>
          <w:szCs w:val="23"/>
        </w:rPr>
        <w:t>ГОСТ 20849-94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Информация о введении в действие (прекращении действия) настоящего стандарта публикуется в указателе "Национальные стандарты".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br/>
        <w:t>Информация об изменениях к настоящему стандарту публикуется в указателе (каталоге) "Национальные стандарты", а текст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1 Область применения</w:t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отопительные приборы - радиаторы и конвекторы, предназначенные для эксплуатации в системах водяного отопления зданий и сооружений различного назначения.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Нормативные ссылки</w:t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В настоящем стандарте использованы ссылки на следующие межгосударственные стандарты: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624">
        <w:rPr>
          <w:rFonts w:ascii="Arial" w:hAnsi="Arial" w:cs="Arial"/>
          <w:spacing w:val="2"/>
          <w:sz w:val="23"/>
          <w:szCs w:val="23"/>
        </w:rPr>
        <w:t>ГОСТ 9.032-74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Единая система защиты от коррозии и старения. Покрытия лакокрасочные. Группы, технические требования и обозначения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624">
        <w:rPr>
          <w:rFonts w:ascii="Arial" w:hAnsi="Arial" w:cs="Arial"/>
          <w:spacing w:val="2"/>
          <w:sz w:val="23"/>
          <w:szCs w:val="23"/>
        </w:rPr>
        <w:t>ГОСТ 380-94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Сталь углеродистая обыкновенного качества. Марки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624">
        <w:rPr>
          <w:rFonts w:ascii="Arial" w:hAnsi="Arial" w:cs="Arial"/>
          <w:spacing w:val="2"/>
          <w:sz w:val="23"/>
          <w:szCs w:val="23"/>
        </w:rPr>
        <w:t>ГОСТ 1050-88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Прокат сортовой, калиброванный, со специальной отделкой поверхности из углеродистой качественной конструкционной стали. Общие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624">
        <w:rPr>
          <w:rFonts w:ascii="Arial" w:hAnsi="Arial" w:cs="Arial"/>
          <w:spacing w:val="2"/>
          <w:sz w:val="23"/>
          <w:szCs w:val="23"/>
        </w:rPr>
        <w:t>ГОСТ 1215-79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Отливки из ковкого чугуна. Общие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624">
        <w:rPr>
          <w:rFonts w:ascii="Arial" w:hAnsi="Arial" w:cs="Arial"/>
          <w:spacing w:val="2"/>
          <w:sz w:val="23"/>
          <w:szCs w:val="23"/>
        </w:rPr>
        <w:t>ГОСТ 1412-85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Чугун с пластинчатым графитом для отливок. Марки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624">
        <w:rPr>
          <w:rFonts w:ascii="Arial" w:hAnsi="Arial" w:cs="Arial"/>
          <w:spacing w:val="2"/>
          <w:sz w:val="23"/>
          <w:szCs w:val="23"/>
        </w:rPr>
        <w:t>ГОСТ 2789-73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Шероховатость поверхности. Параметры и характеристики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624">
        <w:rPr>
          <w:rFonts w:ascii="Arial" w:hAnsi="Arial" w:cs="Arial"/>
          <w:spacing w:val="2"/>
          <w:sz w:val="23"/>
          <w:szCs w:val="23"/>
        </w:rPr>
        <w:t>ГОСТ 3262-75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Трубы стальные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водогазопроводные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624">
        <w:rPr>
          <w:rFonts w:ascii="Arial" w:hAnsi="Arial" w:cs="Arial"/>
          <w:spacing w:val="2"/>
          <w:sz w:val="23"/>
          <w:szCs w:val="23"/>
        </w:rPr>
        <w:t>ГОСТ 6357-81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Основные нормы взаимозаменяемости. Резьба трубная цилиндрическая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624">
        <w:rPr>
          <w:rFonts w:ascii="Arial" w:hAnsi="Arial" w:cs="Arial"/>
          <w:spacing w:val="2"/>
          <w:sz w:val="23"/>
          <w:szCs w:val="23"/>
        </w:rPr>
        <w:t>ГОСТ 7293-85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Чугун с шаровидным графитом для отливок. Марки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624">
        <w:rPr>
          <w:rFonts w:ascii="Arial" w:hAnsi="Arial" w:cs="Arial"/>
          <w:spacing w:val="2"/>
          <w:sz w:val="23"/>
          <w:szCs w:val="23"/>
        </w:rPr>
        <w:t>ГОСТ 8617-81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Профили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прессованные из алюминия и алюминиевых сплавов.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624">
        <w:rPr>
          <w:rFonts w:ascii="Arial" w:hAnsi="Arial" w:cs="Arial"/>
          <w:spacing w:val="2"/>
          <w:sz w:val="23"/>
          <w:szCs w:val="23"/>
        </w:rPr>
        <w:t>ГОСТ 8734-75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Трубы стальные бесшовные холоднодеформированные. Сортамент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624">
        <w:rPr>
          <w:rFonts w:ascii="Arial" w:hAnsi="Arial" w:cs="Arial"/>
          <w:spacing w:val="2"/>
          <w:sz w:val="23"/>
          <w:szCs w:val="23"/>
        </w:rPr>
        <w:t>ГОСТ 9045-93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Прокат тонколистовой холоднокатаный из низкоуглеродистой качественной стали для холодной штамповки.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624">
        <w:rPr>
          <w:rFonts w:ascii="Arial" w:hAnsi="Arial" w:cs="Arial"/>
          <w:spacing w:val="2"/>
          <w:sz w:val="23"/>
          <w:szCs w:val="23"/>
        </w:rPr>
        <w:t>ГОСТ 9150-2002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Основные нормы взаимозаменяемости. Резьба метрическая. Профиль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624">
        <w:rPr>
          <w:rFonts w:ascii="Arial" w:hAnsi="Arial" w:cs="Arial"/>
          <w:spacing w:val="2"/>
          <w:sz w:val="23"/>
          <w:szCs w:val="23"/>
        </w:rPr>
        <w:t>ГОСТ 10705-80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Трубы стальные электросварные.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624">
        <w:rPr>
          <w:rFonts w:ascii="Arial" w:hAnsi="Arial" w:cs="Arial"/>
          <w:spacing w:val="2"/>
          <w:sz w:val="23"/>
          <w:szCs w:val="23"/>
        </w:rPr>
        <w:t>ГОСТ 10706-76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Трубы стальные электросварные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прямошовные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Технические требования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624">
        <w:rPr>
          <w:rFonts w:ascii="Arial" w:hAnsi="Arial" w:cs="Arial"/>
          <w:spacing w:val="2"/>
          <w:sz w:val="23"/>
          <w:szCs w:val="23"/>
        </w:rPr>
        <w:t>ГОСТ 14192-96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Маркировка грузов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624">
        <w:rPr>
          <w:rFonts w:ascii="Arial" w:hAnsi="Arial" w:cs="Arial"/>
          <w:spacing w:val="2"/>
          <w:sz w:val="23"/>
          <w:szCs w:val="23"/>
        </w:rPr>
        <w:t>ГОСТ 15150-69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Машины, приборы и другие технические изделия. Исполнения для различных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624">
        <w:rPr>
          <w:rFonts w:ascii="Arial" w:hAnsi="Arial" w:cs="Arial"/>
          <w:spacing w:val="2"/>
          <w:sz w:val="23"/>
          <w:szCs w:val="23"/>
        </w:rPr>
        <w:t>ГОСТ 15527-70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Сплавы медно-цинковые (латуни), обрабатываемые давлением. Марки</w:t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C23624">
        <w:rPr>
          <w:rFonts w:ascii="Arial" w:hAnsi="Arial" w:cs="Arial"/>
          <w:spacing w:val="2"/>
          <w:sz w:val="23"/>
          <w:szCs w:val="23"/>
        </w:rPr>
        <w:t>ГОСТ 15846-2002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Продукция, отправляемая в районы Крайнего Севера и приравненные к ним местности. Упаковка,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624">
        <w:rPr>
          <w:rFonts w:ascii="Arial" w:hAnsi="Arial" w:cs="Arial"/>
          <w:spacing w:val="2"/>
          <w:sz w:val="23"/>
          <w:szCs w:val="23"/>
        </w:rPr>
        <w:t>ГОСТ 16093-2004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(ИСО 965-1:1998, ИСО 965-3:1998) Основные нормы взаимозаменяемости. Резьба метрическая. Допуски. Посадки с зазором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624">
        <w:rPr>
          <w:rFonts w:ascii="Arial" w:hAnsi="Arial" w:cs="Arial"/>
          <w:spacing w:val="2"/>
          <w:sz w:val="23"/>
          <w:szCs w:val="23"/>
        </w:rPr>
        <w:t>ГОСТ 16523-97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Прокат тонколистовой из углеродистой стали качественной и обыкновенного качества общего назначения.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624">
        <w:rPr>
          <w:rFonts w:ascii="Arial" w:hAnsi="Arial" w:cs="Arial"/>
          <w:spacing w:val="2"/>
          <w:sz w:val="23"/>
          <w:szCs w:val="23"/>
        </w:rPr>
        <w:t>ГОСТ 19904-90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Прокат листовой холоднокатаный. Сортамент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624">
        <w:rPr>
          <w:rFonts w:ascii="Arial" w:hAnsi="Arial" w:cs="Arial"/>
          <w:spacing w:val="2"/>
          <w:sz w:val="23"/>
          <w:szCs w:val="23"/>
        </w:rPr>
        <w:t>ГОСТ 21650-76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Средства скрепления тарно-штучных грузов в транспортных пакетах. Общие требования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624">
        <w:rPr>
          <w:rFonts w:ascii="Arial" w:hAnsi="Arial" w:cs="Arial"/>
          <w:spacing w:val="2"/>
          <w:sz w:val="23"/>
          <w:szCs w:val="23"/>
        </w:rPr>
        <w:t>ГОСТ 22235-76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Вагоны грузовые магистральных железных дорог колеи 1520 мм. Общие требования по обеспечению сохранности при производстве погрузочно-разгрузочных и маневровых работ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624">
        <w:rPr>
          <w:rFonts w:ascii="Arial" w:hAnsi="Arial" w:cs="Arial"/>
          <w:spacing w:val="2"/>
          <w:sz w:val="23"/>
          <w:szCs w:val="23"/>
        </w:rPr>
        <w:t>ГОСТ 23170-78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Упаковка для изделий машиностроения. Общие требования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624">
        <w:rPr>
          <w:rFonts w:ascii="Arial" w:hAnsi="Arial" w:cs="Arial"/>
          <w:spacing w:val="2"/>
          <w:sz w:val="23"/>
          <w:szCs w:val="23"/>
        </w:rPr>
        <w:t>ГОСТ 23343-78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Грунтовка ГФ-0119.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624">
        <w:rPr>
          <w:rFonts w:ascii="Arial" w:hAnsi="Arial" w:cs="Arial"/>
          <w:spacing w:val="2"/>
          <w:sz w:val="23"/>
          <w:szCs w:val="23"/>
        </w:rPr>
        <w:t>ГОСТ 24597-81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Пакеты тарно-штучных грузов. Основные параметры и размеры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624">
        <w:rPr>
          <w:rFonts w:ascii="Arial" w:hAnsi="Arial" w:cs="Arial"/>
          <w:spacing w:val="2"/>
          <w:sz w:val="23"/>
          <w:szCs w:val="23"/>
        </w:rPr>
        <w:t>ГОСТ 24705-2004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(ИСО 724:1993) Основные нормы взаимозаменяемости. Резьба метрическая. Основные размеры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624">
        <w:rPr>
          <w:rFonts w:ascii="Arial" w:hAnsi="Arial" w:cs="Arial"/>
          <w:spacing w:val="2"/>
          <w:sz w:val="23"/>
          <w:szCs w:val="23"/>
        </w:rPr>
        <w:t>ГОСТ 25129-82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Грунтовка ГФ-021.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624">
        <w:rPr>
          <w:rFonts w:ascii="Arial" w:hAnsi="Arial" w:cs="Arial"/>
          <w:spacing w:val="2"/>
          <w:sz w:val="23"/>
          <w:szCs w:val="23"/>
        </w:rPr>
        <w:t>ГОСТ 25346-89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Основные нормы взаимозаменяемости. ЕСДП. Общие положения, ряды допусков и основных отклонений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624">
        <w:rPr>
          <w:rFonts w:ascii="Arial" w:hAnsi="Arial" w:cs="Arial"/>
          <w:spacing w:val="2"/>
          <w:sz w:val="23"/>
          <w:szCs w:val="23"/>
        </w:rPr>
        <w:t>ГОСТ 26598-85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Контейнеры и средства пакетирования в строительстве. Общие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C23624">
        <w:rPr>
          <w:rFonts w:ascii="Arial" w:hAnsi="Arial" w:cs="Arial"/>
          <w:spacing w:val="2"/>
          <w:sz w:val="23"/>
          <w:szCs w:val="23"/>
        </w:rPr>
        <w:t>ГОСТ 26645-85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Отливки из металлов и сплавов. Допуски размеров, массы и припуски на механическую обработку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Примечание -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 Если ссылочный документ заменен (изменен), то при пользовании настоящим стандартом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 Термины и определения</w:t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настоящем стандарте применены следующие термины с соответствующими определениями: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отопительный прибор: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Устройство для обогрева помещения путем передачи теплоты от теплоносителя (вода, пар), поступающего от источника теплоты, в окружающую среду.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радиатор: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Отопительный прибор, отдающий теплоту путем конвекции и радиации.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конвектор: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Отопительный прибор, отдающий теплоту преимущественно за счет свободной конвекции.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Конвектор, как правило, состоит из нагревательного элемента и кожуха, образующего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необогреваемый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канал для естественной конвекции.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полотенцесушитель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Отопительный прибор (трубчатый радиатор), предназначенный для обогрева помещений.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номинальный тепловой поток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A58FD" w:rsidRPr="000A58FD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31311-2005 Приборы отопительные. Общие технические условия" style="width:24.3pt;height:18.4pt"/>
        </w:pic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Тепловой поток, определяемый при нормальных (нормативных) условиях: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температурном напоре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A58FD" w:rsidRPr="000A58F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ГОСТ 31311-2005 Приборы отопительные. Общие технические условия" style="width:29.3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70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расходе теплоносителя через отопительный прибор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57200" cy="233680"/>
            <wp:effectExtent l="19050" t="0" r="0" b="0"/>
            <wp:docPr id="126" name="Рисунок 126" descr="ГОСТ 31311-2005 Приборы отопитель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ГОСТ 31311-2005 Приборы отопитель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0,1 кг/с (360 кг/ч);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стандартном (нормальном) атмосферном давлении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A58FD" w:rsidRPr="000A58F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7" type="#_x0000_t75" alt="ГОСТ 31311-2005 Приборы отопительные. Общие технические условия" style="width:21.75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1013,3 гПа (760 мм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рт.ст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- движении теплоносителя в отопительном приборе по схеме "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сверху-вниз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температурный напор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A58FD" w:rsidRPr="000A58F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8" type="#_x0000_t75" alt="ГОСТ 31311-2005 Приборы отопительные. Общие технические условия" style="width:18.4pt;height:12.55pt"/>
        </w:pic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Разность между средней температурой воды и расчетной температурой воздуха в помещении,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расход теплоносителя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A58FD" w:rsidRPr="000A58F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9" type="#_x0000_t75" alt="ГОСТ 31311-2005 Приборы отопительные. Общие технические условия" style="width:25.1pt;height:18.4pt"/>
        </w:pic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Количество воды, протекающее за единицу времени через отопительный прибор, кг/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паспортные испытания: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Испытания, по результатам которых устанавливают номинальные показатели отопительного прибора, подлежащие включению в конструкторскую документацию, в том числе эксплуатационные документы, а также каталоги, проспекты и др. информационные издания изготовителя.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 Основные виды</w:t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4.1 Отопительные приборы изготавливают следующих видов: стальные, чугунные, алюминиевые и биметаллические секционные радиаторы, канальные радиаторы, трубчатые отопительные приборы (в т.ч.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полотенцесушители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 и конвекторы.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 конструктивному исполнению радиаторы подразделяют на: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секционные и блочные из чугуна, алюминия, стали, биметаллические;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колончатые из стали, алюминия или других цветных металлов;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панельные из стали.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 Конвекторы могут быть с кожухом или без кожуха.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 Допускаемые отклонения размеров отопительных приборов должны быть указаны в конструкторской документации.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 Технические требования</w:t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 Отопительные приборы изготавливают в соответствии с требованиями настоящего стандарта, конструкторской и технологической документации, утвержденными изготовителем.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5.2 Отопительные приборы должны быть прочными и герметичными и выдерживать пробное давление воды или воздуха, превышающее не менее чем в 1,5 раза максимальное рабочее давление, но не менее 0,6 МПа.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5.3 Отопительные приборы, собранные с помощью неразборных соединений, неразборные сборочные единицы, находящиеся под давлением теплоносителя, а также секции отопительных приборов должны выдерживать гидравлические испытания на статическую прочность при давлении: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не менее 3,0 максимального рабочего давления - для литых;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не менее 2,5 максимального рабочего давления - для прочих.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5.4 Отклонения значения номинального теплового потока отопительного прибора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заявленного изготовителем должны быть в пределах от минус 4% до плюс 5%.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 Отопительные приборы должны иметь термостойкое защитно-декоративное покрытие, обеспечивающее их защиту от коррозии. Качество покрытия поверхностей, видимых при эксплуатации отопительных приборов, должно быть не ниже класса IV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624">
        <w:rPr>
          <w:rFonts w:ascii="Arial" w:hAnsi="Arial" w:cs="Arial"/>
          <w:spacing w:val="2"/>
          <w:sz w:val="23"/>
          <w:szCs w:val="23"/>
        </w:rPr>
        <w:t>ГОСТ 9.032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покрытие чугунных отопительных приборов грунтовкой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624">
        <w:rPr>
          <w:rFonts w:ascii="Arial" w:hAnsi="Arial" w:cs="Arial"/>
          <w:spacing w:val="2"/>
          <w:sz w:val="23"/>
          <w:szCs w:val="23"/>
        </w:rPr>
        <w:t>ГОСТ 25129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624">
        <w:rPr>
          <w:rFonts w:ascii="Arial" w:hAnsi="Arial" w:cs="Arial"/>
          <w:spacing w:val="2"/>
          <w:sz w:val="23"/>
          <w:szCs w:val="23"/>
        </w:rPr>
        <w:t>ГОСТ 23343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аналогичными материалами; качество покрытия при этом должно быть не ниже класса IV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624">
        <w:rPr>
          <w:rFonts w:ascii="Arial" w:hAnsi="Arial" w:cs="Arial"/>
          <w:spacing w:val="2"/>
          <w:sz w:val="23"/>
          <w:szCs w:val="23"/>
        </w:rPr>
        <w:t>ГОСТ 9.032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Покрытие отопительных приборов должно пройти проверку на соответствие действующим санитарно-эпидемиологическим нормам и правилам.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5.6 Поверхности отопительных приборов не должны иметь заусенцев, острых кромок и других дефектов, которые могут травмировать людей.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5.7 Трубные резьбы деталей отопительных приборов должны выполняться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624">
        <w:rPr>
          <w:rFonts w:ascii="Arial" w:hAnsi="Arial" w:cs="Arial"/>
          <w:spacing w:val="2"/>
          <w:sz w:val="23"/>
          <w:szCs w:val="23"/>
        </w:rPr>
        <w:t>ГОСТ 6357</w:t>
      </w:r>
      <w:r>
        <w:rPr>
          <w:rFonts w:ascii="Arial" w:hAnsi="Arial" w:cs="Arial"/>
          <w:color w:val="2D2D2D"/>
          <w:spacing w:val="2"/>
          <w:sz w:val="23"/>
          <w:szCs w:val="23"/>
        </w:rPr>
        <w:t>, класса точности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; метрические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624">
        <w:rPr>
          <w:rFonts w:ascii="Arial" w:hAnsi="Arial" w:cs="Arial"/>
          <w:spacing w:val="2"/>
          <w:sz w:val="23"/>
          <w:szCs w:val="23"/>
        </w:rPr>
        <w:t>ГОСТ 9150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624">
        <w:rPr>
          <w:rFonts w:ascii="Arial" w:hAnsi="Arial" w:cs="Arial"/>
          <w:spacing w:val="2"/>
          <w:sz w:val="23"/>
          <w:szCs w:val="23"/>
        </w:rPr>
        <w:t>ГОСТ 24705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допускаемыми отклонениями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624">
        <w:rPr>
          <w:rFonts w:ascii="Arial" w:hAnsi="Arial" w:cs="Arial"/>
          <w:spacing w:val="2"/>
          <w:sz w:val="23"/>
          <w:szCs w:val="23"/>
        </w:rPr>
        <w:t>ГОСТ 16093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5.8 Чугунные радиаторы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5.8.1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ля отопительных приборов, изготавливаемых способом литья (далее - литые), допускаемые отклонения размеров отливок не должны превышать значений, установленных для отливок класса точности 11 т, а допускаемые отклонения массы - для отливок класса точности 9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624">
        <w:rPr>
          <w:rFonts w:ascii="Arial" w:hAnsi="Arial" w:cs="Arial"/>
          <w:spacing w:val="2"/>
          <w:sz w:val="23"/>
          <w:szCs w:val="23"/>
        </w:rPr>
        <w:t>ГОСТ 26645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Для остальных отопительных приборов допускаемые отклонения не должны превышать значений, установленных для квалитета 14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624">
        <w:rPr>
          <w:rFonts w:ascii="Arial" w:hAnsi="Arial" w:cs="Arial"/>
          <w:spacing w:val="2"/>
          <w:sz w:val="23"/>
          <w:szCs w:val="23"/>
        </w:rPr>
        <w:t>ГОСТ 25346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5.8.2 Дефекты литья на наружной поверхности секций и пробок, в том числе по линии разъема отливок, следы спая, а также исправленные дефекты литья не должны превышать допуски, установленные в конструкторской и технологической документации на радиаторы конкретных типов.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5.8.3 Параметр шероховатости поверхности радиаторов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A58FD" w:rsidRPr="000A58F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0" type="#_x0000_t75" alt="ГОСТ 31311-2005 Приборы отопительные. Общие технические условия" style="width:17.6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не должен быть более 630 мкм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624">
        <w:rPr>
          <w:rFonts w:ascii="Arial" w:hAnsi="Arial" w:cs="Arial"/>
          <w:spacing w:val="2"/>
          <w:sz w:val="23"/>
          <w:szCs w:val="23"/>
        </w:rPr>
        <w:t>ГОСТ 2789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5.8.4 Допускаемое отклонение смещения соединяемых плоскостей секций (одна относительно другой) в верхней части чугунного радиатора не должно превышать 2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5.8.5 Секции чугунных радиаторов и радиаторные пробки должны отливаться из серого чугуна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624">
        <w:rPr>
          <w:rFonts w:ascii="Arial" w:hAnsi="Arial" w:cs="Arial"/>
          <w:spacing w:val="2"/>
          <w:sz w:val="23"/>
          <w:szCs w:val="23"/>
        </w:rPr>
        <w:t>ГОСТ 1412</w:t>
      </w:r>
      <w:r>
        <w:rPr>
          <w:rFonts w:ascii="Arial" w:hAnsi="Arial" w:cs="Arial"/>
          <w:color w:val="2D2D2D"/>
          <w:spacing w:val="2"/>
          <w:sz w:val="23"/>
          <w:szCs w:val="23"/>
        </w:rPr>
        <w:t>, ниппели - из ковкого чугуна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624">
        <w:rPr>
          <w:rFonts w:ascii="Arial" w:hAnsi="Arial" w:cs="Arial"/>
          <w:spacing w:val="2"/>
          <w:sz w:val="23"/>
          <w:szCs w:val="23"/>
        </w:rPr>
        <w:t>ГОСТ 1215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из высокопрочного чугуна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624">
        <w:rPr>
          <w:rFonts w:ascii="Arial" w:hAnsi="Arial" w:cs="Arial"/>
          <w:spacing w:val="2"/>
          <w:sz w:val="23"/>
          <w:szCs w:val="23"/>
        </w:rPr>
        <w:t>ГОСТ 7293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изготавливать ниппели из углеродистой стали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624">
        <w:rPr>
          <w:rFonts w:ascii="Arial" w:hAnsi="Arial" w:cs="Arial"/>
          <w:spacing w:val="2"/>
          <w:sz w:val="23"/>
          <w:szCs w:val="23"/>
        </w:rPr>
        <w:t>ГОСТ 1050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624">
        <w:rPr>
          <w:rFonts w:ascii="Arial" w:hAnsi="Arial" w:cs="Arial"/>
          <w:spacing w:val="2"/>
          <w:sz w:val="23"/>
          <w:szCs w:val="23"/>
        </w:rPr>
        <w:t>ГОСТ 380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5.9 Стальные радиаторы (радиаторы, изготовленные из листовой или рулонной стали)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Стенки стальных радиаторов, соприкасающиеся с водой, не должны иметь следов коррозии и должны быть изготовлены из низкоуглеродистых стальных листов или ленты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624">
        <w:rPr>
          <w:rFonts w:ascii="Arial" w:hAnsi="Arial" w:cs="Arial"/>
          <w:spacing w:val="2"/>
          <w:sz w:val="23"/>
          <w:szCs w:val="23"/>
        </w:rPr>
        <w:t>ГОСТ 9045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624">
        <w:rPr>
          <w:rFonts w:ascii="Arial" w:hAnsi="Arial" w:cs="Arial"/>
          <w:spacing w:val="2"/>
          <w:sz w:val="23"/>
          <w:szCs w:val="23"/>
        </w:rPr>
        <w:t>ГОСТ 16523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624">
        <w:rPr>
          <w:rFonts w:ascii="Arial" w:hAnsi="Arial" w:cs="Arial"/>
          <w:spacing w:val="2"/>
          <w:sz w:val="23"/>
          <w:szCs w:val="23"/>
        </w:rPr>
        <w:t>ГОСТ 19904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Толщина стенки радиатора, соприкасающейся с водой, должна быть не менее 1,2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5.10 Литые алюминиевые радиаторы должны изготавливаться из сплавов алюминия, обеспечивающих требуемые технологические и конструктивные параметры отливок. Толщина стенки, соприкасающейся с водой, должна быть не менее 1,5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5.11 Алюминиевые радиаторы из прессованного профиля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Алюминиевые радиаторы должны изготавливаться из алюминиевого прессованного профиля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624">
        <w:rPr>
          <w:rFonts w:ascii="Arial" w:hAnsi="Arial" w:cs="Arial"/>
          <w:spacing w:val="2"/>
          <w:sz w:val="23"/>
          <w:szCs w:val="23"/>
        </w:rPr>
        <w:t>ГОСТ 8617</w:t>
      </w:r>
      <w:r>
        <w:rPr>
          <w:rFonts w:ascii="Arial" w:hAnsi="Arial" w:cs="Arial"/>
          <w:color w:val="2D2D2D"/>
          <w:spacing w:val="2"/>
          <w:sz w:val="23"/>
          <w:szCs w:val="23"/>
        </w:rPr>
        <w:t>. Толщина стенки алюминиевого радиатора, соприкасающейся с водой, должна быть не менее 1,5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5.12 Трубчатые радиаторы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Трубчатые радиаторы, включая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полотенцесушители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должны изготавливаться из труб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624">
        <w:rPr>
          <w:rFonts w:ascii="Arial" w:hAnsi="Arial" w:cs="Arial"/>
          <w:spacing w:val="2"/>
          <w:sz w:val="23"/>
          <w:szCs w:val="23"/>
        </w:rPr>
        <w:t>ГОСТ 3262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624">
        <w:rPr>
          <w:rFonts w:ascii="Arial" w:hAnsi="Arial" w:cs="Arial"/>
          <w:spacing w:val="2"/>
          <w:sz w:val="23"/>
          <w:szCs w:val="23"/>
        </w:rPr>
        <w:t>ГОСТ 8734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624">
        <w:rPr>
          <w:rFonts w:ascii="Arial" w:hAnsi="Arial" w:cs="Arial"/>
          <w:spacing w:val="2"/>
          <w:sz w:val="23"/>
          <w:szCs w:val="23"/>
        </w:rPr>
        <w:t>ГОСТ 10705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624">
        <w:rPr>
          <w:rFonts w:ascii="Arial" w:hAnsi="Arial" w:cs="Arial"/>
          <w:spacing w:val="2"/>
          <w:sz w:val="23"/>
          <w:szCs w:val="23"/>
        </w:rPr>
        <w:t>ГОСТ 10706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. Толщина стенки труб должна быть не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менее 1,25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Полотенцесушители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предназначенные для установки в системах горячего водоснабжения зданий, допускается изготавливать из углеродистой стали с толщиной стенки не менее 3 мм, из медно-цинковых сплавов (латуни)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624">
        <w:rPr>
          <w:rFonts w:ascii="Arial" w:hAnsi="Arial" w:cs="Arial"/>
          <w:spacing w:val="2"/>
          <w:sz w:val="23"/>
          <w:szCs w:val="23"/>
        </w:rPr>
        <w:t>ГОСТ 15527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антикоррозийными свойствами или из нержавеющей стали.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5.13 Конвекторы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5.13.1 Конструкция конвекторов всех типов должна обеспечивать возможность доступа к нагревательным элементам для их очистки в процессе эксплуатации.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5.13.2 Конвекторы с воздушной регулирующей заслонкой (клапаном) должны обеспечивать регулирование теплового потока не менее 50% номинального.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5.13.3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Оребрение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труб конвекторов должно иметь плотную посадку.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Оребрение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труб конвекторов должно быть выполнено методом сварки или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дорнования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при этом натяг пластин на трубе должен быть не менее 0,4 и не более 0,6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5.13.4 Овальность гнутых нагревательных элементов конвекторов из труб не должна превышать 25% диаметра трубы.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5.14 Герметизирующие прокладки, применяемые при изготовлении и монтаже отопительных приборов, следует изготавливать из материалов, обеспечивающих герметичность соединений при температуре теплоносителя выше максимальной рабочей на 10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(+10 °С).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5.15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ля изготовления отопительных приборов допускается применять материалы, не указанные в настоящем стандарте, если отопительные приборы, изготовленные из этих материалов, соответствуют требованиям настоящего стандарта и имеют характеристики прочности и стабильности качества не ниже установленных настоящим стандартом и нормативными документами на отопительный прибор конкретного вида.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5.16 Климатическое исполнение отопительных приборов - УХЛ, категория размещения - 4.2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624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5.17 Комплектность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5.17.1 Комплектность при поставке отопительных приборов - согласно документации изготовителя.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5.17.2 Отопительные приборы, отгружаемые потребителю в одной транспортной единице по одному сопроводительному документу, должны сопровождаться паспортом, а также инструкцией (руководством) по монтажу и эксплуатации. Допускается объединять паспорт с инструкцией по монтажу и эксплуатации в один эксплуатационный документ. При поставке отопительных приборов в торговую сеть паспорт должен быть приложен к каждому изделию.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5.17.3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паспорте на отопительный прибор должны быть указаны: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или товарный знак изготовителя, а также его адрес;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- наименование и обозначение отопительного прибора;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номинальный тепловой поток в киловаттах;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линейные размеры;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масса;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максимальное рабочее давление, при котором допускается эксплуатация отопительного прибора;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максимальная температура воды, при которой отопительный прибор может функционировать;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сведения о приемке отопительного прибора службой технического контроля 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гарантии 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дата выпуска.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5.17.4 Инструкция по монтажу и эксплуатации отопительного прибора должна соответствовать требованиям действующих строительных норм и правил, Правилам технической эксплуатации электрических станций и сетей и Правилам техники безопасности при эксплуатации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теплопотребляющих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установок и тепловых сетей потребителей и содержать: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указания по установке приборов в помещениях (расстояние от пола, окон, стен и т.п.);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указания по порядку удаления упаковки и монтажа частей отопительного прибора;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рекомендации по установке запорно-регулирующей и воздухоотводящей арматуры;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- сведения о системах отопления, для которых предназначен отопительный прибор;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рекомендации по материалам и качеству трубопроводов для подвода теплоносителя в отопительный прибор;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сведения об ограничениях условий эксплуатации (при необходимости);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требования к качеству теплоносителя (воды);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сведения о расчете теплового потока при условиях, отличных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нормальных (нормативных).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5.17.5 Эксплуатационные документы должны быть на языке страны назначения.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5.18 Маркировка и упаковка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5.18.1 Отопительные приборы должны иметь следующую маркировку: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изготовителя или его торговую марку;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тип отопительного прибора согласно документации изготовителя.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 боковой поверхности литых секций радиаторов должны быть указаны наименование или торговый знак изготовителя и две последние цифры года выпуска.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5.18.2 Отопительные приборы следует упаковывать в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пакетирущие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кассеты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624">
        <w:rPr>
          <w:rFonts w:ascii="Arial" w:hAnsi="Arial" w:cs="Arial"/>
          <w:spacing w:val="2"/>
          <w:sz w:val="23"/>
          <w:szCs w:val="23"/>
        </w:rPr>
        <w:t>ГОСТ 26598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в транспортные пакеты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624">
        <w:rPr>
          <w:rFonts w:ascii="Arial" w:hAnsi="Arial" w:cs="Arial"/>
          <w:spacing w:val="2"/>
          <w:sz w:val="23"/>
          <w:szCs w:val="23"/>
        </w:rPr>
        <w:t>ГОСТ 24597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624">
        <w:rPr>
          <w:rFonts w:ascii="Arial" w:hAnsi="Arial" w:cs="Arial"/>
          <w:spacing w:val="2"/>
          <w:sz w:val="23"/>
          <w:szCs w:val="23"/>
        </w:rPr>
        <w:t>ГОСТ 21650</w:t>
      </w:r>
      <w:r>
        <w:rPr>
          <w:rFonts w:ascii="Arial" w:hAnsi="Arial" w:cs="Arial"/>
          <w:color w:val="2D2D2D"/>
          <w:spacing w:val="2"/>
          <w:sz w:val="23"/>
          <w:szCs w:val="23"/>
        </w:rPr>
        <w:t>. Допускается использование одноразовых и многоразовых средств пакетирования, а также универсальных контейнеров при условии защиты отопительных приборов от атмосферных осадков.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Транспортная упаковка должна позволять идентифицировать продукцию.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 Требования безопасности и охраны окружающей среды</w:t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 Защитно-декоративное покрытие отопительных приборов должно быть безопасным для потребителей - не выделять вредных веще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ств пр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и работе отопительных приборов.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6.2 Упаковка отопительных приборов должна обеспечивать возможность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строповки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безопасного перемещения их с помощью подъемно-транспортных устройств и приспособлений.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 Эксплуатация отопительных приборов при давлениях и температурах выше указанных в паспорте и настоящем стандарте не допускается.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6.4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выпуске воздуха из алюминиевых радиаторов не допускается подносить к воздуховыпускному крану открытое пламя.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6.5 Использование отопительных приборов в качестве токоведущих и заземляющих устройств категорически запрещается.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6.6 Требования по утилизации всех видов отопительных приборов не устанавливаются.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7 Правила приемки</w:t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7.1 Отопительные приборы принимают партиями. В состав партии входят отопительные приборы одной модели. Объем партии устанавливают в технической документации на отопительные приборы конкретных моделей, но не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более суточной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выработки.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ля проверки соответствия отопительных приборов требованиям настоящего стандарта проводят приемосдаточные, периодические и типовые испытания, а в случае сертификации - сертификационные испытания.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7.3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приемосдаточных испытаниях каждый отопительный прибор проверяют на соответствие требованиям 5.2, 5.5, 5.6, 5.8.1. При проверке на соответствие требованиям 5.4, 5.7, 5.8.1 от партии отбирают 0,5% отопительных приборов, но не менее 5 шт.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обнаружении несоответствия какого-либо из показателей требованиям настоящего стандарта проводят повторную проверку по этому показателю на удвоенном числе отопительных приборов, отобранных из той же партии.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случае неудовлетворительных результатов повторной проверки партия приемке не подлежит, при этом допускается поштучная приемка отопительных приборов.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7.4 Периодические испытания на соответствие требованиям 5.3 проводят не реже одного раза в год не менее чем на трех отопительных приборах (образцах).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7.5 Типовые испытания проводят для оценки эффективности и целесообразности изменений, вносимых в конструкцию отопительных приборов или в технологию их изготовления, которые могут повлиять на их технические и эксплуатационные характеристики.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Необходимость проведения типовых испытаний определяет изготовитель совместно с разработчиком изделия и испытательной организацией (подразделением).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Программу типовых испытаний разрабатывает испытательная организация совместно с разработчиком изделия и изготовителем с учетом предлагаемых изменений конструкции и технологии изготовления отопительных приборов.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7.6 Сертификационные испытания проводят при сертификации продукции в объеме требований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7.7 Отопительные приборы, подвергавшиеся периодическим, типовым и сертификационным испытаниям, поставке потребителю не подлежат.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8 Методы испытаний</w:t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8.1 Внешний вид, качество поверхности и маркировку (5.6, 5.8.1, 5.18) проверяют визуально без применения увеличительных приборов при естественном или искусственном освещении при освещенности не менее 200 лк.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8.2 Размеры проверяют универсальным измерительным инструментом и приборами, контроль резьбы проводят резьбовыми калибрами.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8.3 Номинальный тепловой поток и другие эксплуатационные показатели определяют по методике, утвержденной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8.4 Прочность и герметичность приборов (5.2) проверяют при гидравлических испытаниях водой температурой (20±15) °С или воздухом при погружении прибора в емкость, заполненную водой. Испытания чугунных радиаторов на прочность проводят водой.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Испытания проводят на стенде, аттестованном в установленном порядке, в течение времени, необходимого для выявления дефектов, но не менее 30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при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испытании водой и 5 с - при испытании воздухом. Испытательное давление должно быть не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менее указанного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5.2 в течение всего времени испытания.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 испытании водой стенд должен обеспечивать удаление воздуха из полости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отопительного прибора.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Верхний предел измерения манометра, применяемого при гидравлических испытаниях, не должен превышать испытательное давление более чем в два раза.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Выдержавшими испытание считают отопительные приборы, на поверхности и в местах соединений которых не будет просачивания воды или пузырьков воздуха в воде при испытании воздухом.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После испытания вода из прибора должна быть удалена.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Если в отопительном приборе при гидравлическом испытании обнаружены дефекты, исправление которых возможно, то после их исправления его подвергают повторному испытанию.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8.5 Статическую прочность (5.3) определяют при гидравлических испытаниях. Верхний предел измерения манометра, применяемого при испытаниях, не должен превышать испытательное давление более чем в два раза.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Если при повышении давления со скоростью не более 0,5 МПа/мин до предельного давления, установленного в 5.3, разрушения отопительного прибора не произойдет, отопительный прибор (секцию) считают выдержавши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м(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ей) испытание.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Если хотя бы один из отопительных приборов (образцов) не выдержал испытания, то проводят повторное испытание на удвоенном числе образцов. Результаты повторных испытаний считают окончательными.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8.6 Качество покрытия проверяют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624">
        <w:rPr>
          <w:rFonts w:ascii="Arial" w:hAnsi="Arial" w:cs="Arial"/>
          <w:spacing w:val="2"/>
          <w:sz w:val="23"/>
          <w:szCs w:val="23"/>
        </w:rPr>
        <w:t>ГОСТ 9.032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8.7 Шероховатость поверхности отопительного прибора проверяют визуально сравнением с образцами шероховатости или средствами измерений.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9 Транспортирование и хранение</w:t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9.1 Отопительные приборы перевозят всеми видами транспорта в соответствии с правилами перевозки грузов, действующими на транспорте данного вида.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Перевозку по железной дороге осуществляют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повагонными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или мелкими отправками транспортными пакетами в вагонах любого вида.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Размещение и крепление в транспортных средствах отопительных приборов, перевозимых по железной дороге, должны соответствовать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624">
        <w:rPr>
          <w:rFonts w:ascii="Arial" w:hAnsi="Arial" w:cs="Arial"/>
          <w:spacing w:val="2"/>
          <w:sz w:val="23"/>
          <w:szCs w:val="23"/>
        </w:rPr>
        <w:t>ГОСТ 22235</w:t>
      </w:r>
      <w:r>
        <w:rPr>
          <w:rFonts w:ascii="Arial" w:hAnsi="Arial" w:cs="Arial"/>
          <w:color w:val="2D2D2D"/>
          <w:spacing w:val="2"/>
          <w:sz w:val="23"/>
          <w:szCs w:val="23"/>
        </w:rPr>
        <w:t>, Правилам перевозки грузов и техническим условиям погрузки и крепления грузов.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Транспортирование отопительных приборов в части воздействия климатических факторов - по группе Ж2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624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Fonts w:ascii="Arial" w:hAnsi="Arial" w:cs="Arial"/>
          <w:color w:val="2D2D2D"/>
          <w:spacing w:val="2"/>
          <w:sz w:val="23"/>
          <w:szCs w:val="23"/>
        </w:rPr>
        <w:t>, в части механических факторов - по группе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624">
        <w:rPr>
          <w:rFonts w:ascii="Arial" w:hAnsi="Arial" w:cs="Arial"/>
          <w:spacing w:val="2"/>
          <w:sz w:val="23"/>
          <w:szCs w:val="23"/>
        </w:rPr>
        <w:t>ГОСТ 23170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9.2 Транспортная маркировка грузовых мест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624">
        <w:rPr>
          <w:rFonts w:ascii="Arial" w:hAnsi="Arial" w:cs="Arial"/>
          <w:spacing w:val="2"/>
          <w:sz w:val="23"/>
          <w:szCs w:val="23"/>
        </w:rPr>
        <w:t>ГОСТ 14192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9.3 Отопительные приборы следует хранить в упакованном виде в закрытом помещении или под навесом, при этом следует обеспечивать их защиту от воздействия влаги и химических веществ, вызывающих коррозию.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Допускается хранение упакованных отопительных приборов, защищенных от воздействия атмосферных осадков, на открытых площадках изготовителя сроком не более 10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сут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9.4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транспортировании отопительных приборов в районы Крайнего Севера и приравненные к ним местности тара и упаковка должны соответствовать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C23624">
        <w:rPr>
          <w:rFonts w:ascii="Arial" w:hAnsi="Arial" w:cs="Arial"/>
          <w:spacing w:val="2"/>
          <w:sz w:val="23"/>
          <w:szCs w:val="23"/>
        </w:rPr>
        <w:t>ГОСТ 15846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техническим условиям на тару и упаковку конкретного вида.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10 Указания по монтажу и эксплуатации</w:t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10.1 Монтаж отопительных приборов должен осуществляться по технологии, обеспечивающей их сохранность и герметичность соединений в соответствии с действующими строительными нормами и правилами и эксплуатационными документами изготовителя.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10.2 Отопительные приборы должны быть постоянно заполнены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водой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как в отопительные, так и в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межотопительные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периоды. Опорожнение системы отопления допускается только в аварийных случаях на срок, минимально необходимый для устранения аварии, но не более 15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сут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течение года.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10.3 Отопительные приборы после окончания отделочных работ необходимо тщательно очистить от строительного мусора и прочих загрязнений. Отопительные приборы, поставляемые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упакованными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защитную пленку, освобождают от нее после окончания монтажа.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10.4 Отопительные приборы необходимо очищать от пыли перед началом отопительного сезона и через каждые 3-4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работы.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11 Гарантии изготовителя</w:t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11.1 Изготовитель должен гарантировать соответствие отопительных приборов требованиям настоящего стандарта при соблюдении условий транспортирования, хранения, монтажа и эксплуатации.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11.2 Гарантийный срок при соблюдении требований по хранению, транспортированию, монтажу и эксплуатации, предусмотренных настоящим стандартом, - не менее 24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со дня ввода отопительного прибора в эксплуатацию или продажи в пределах гарантийного срока хранения. Гарантийный срок хранения - три года со дня отгрузки.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00"/>
        <w:gridCol w:w="1987"/>
        <w:gridCol w:w="1671"/>
        <w:gridCol w:w="1689"/>
      </w:tblGrid>
      <w:tr w:rsidR="00923993" w:rsidTr="00923993">
        <w:trPr>
          <w:trHeight w:val="15"/>
        </w:trPr>
        <w:tc>
          <w:tcPr>
            <w:tcW w:w="6838" w:type="dxa"/>
            <w:hideMark/>
          </w:tcPr>
          <w:p w:rsidR="00923993" w:rsidRDefault="00923993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923993" w:rsidRDefault="00923993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23993" w:rsidRDefault="00923993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23993" w:rsidRDefault="00923993">
            <w:pPr>
              <w:rPr>
                <w:sz w:val="2"/>
                <w:szCs w:val="24"/>
              </w:rPr>
            </w:pPr>
          </w:p>
        </w:tc>
      </w:tr>
      <w:tr w:rsidR="00923993" w:rsidTr="00923993">
        <w:tc>
          <w:tcPr>
            <w:tcW w:w="683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993" w:rsidRDefault="0092399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УДК 697.355:006.354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993" w:rsidRDefault="009239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МКС 91.140.10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993" w:rsidRDefault="009239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Ж24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993" w:rsidRDefault="00923993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ОКП 49 3000</w:t>
            </w:r>
          </w:p>
        </w:tc>
      </w:tr>
      <w:tr w:rsidR="00923993" w:rsidTr="00923993">
        <w:tc>
          <w:tcPr>
            <w:tcW w:w="1367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993" w:rsidRDefault="0092399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Ключевые слова: приборы отопительные, радиатор, конвектор, система отопления, здания и сооружения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</w:tbl>
    <w:p w:rsidR="00923993" w:rsidRDefault="00923993" w:rsidP="009239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2006</w:t>
      </w:r>
    </w:p>
    <w:p w:rsidR="00A57EB4" w:rsidRPr="00923993" w:rsidRDefault="00A57EB4" w:rsidP="00923993"/>
    <w:sectPr w:rsidR="00A57EB4" w:rsidRPr="00923993" w:rsidSect="00BD5B9F">
      <w:foot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7FB" w:rsidRDefault="006977FB" w:rsidP="00642762">
      <w:pPr>
        <w:spacing w:after="0" w:line="240" w:lineRule="auto"/>
      </w:pPr>
      <w:r>
        <w:separator/>
      </w:r>
    </w:p>
  </w:endnote>
  <w:endnote w:type="continuationSeparator" w:id="0">
    <w:p w:rsidR="006977FB" w:rsidRDefault="006977FB" w:rsidP="0064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762" w:rsidRDefault="00642762" w:rsidP="00642762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642762" w:rsidRDefault="0064276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7FB" w:rsidRDefault="006977FB" w:rsidP="00642762">
      <w:pPr>
        <w:spacing w:after="0" w:line="240" w:lineRule="auto"/>
      </w:pPr>
      <w:r>
        <w:separator/>
      </w:r>
    </w:p>
  </w:footnote>
  <w:footnote w:type="continuationSeparator" w:id="0">
    <w:p w:rsidR="006977FB" w:rsidRDefault="006977FB" w:rsidP="00642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A58FD"/>
    <w:rsid w:val="00155958"/>
    <w:rsid w:val="00160724"/>
    <w:rsid w:val="002F0DC4"/>
    <w:rsid w:val="002F2366"/>
    <w:rsid w:val="003B241B"/>
    <w:rsid w:val="00463F6D"/>
    <w:rsid w:val="005A024F"/>
    <w:rsid w:val="00642762"/>
    <w:rsid w:val="006977FB"/>
    <w:rsid w:val="00923993"/>
    <w:rsid w:val="009703F2"/>
    <w:rsid w:val="00A57EB4"/>
    <w:rsid w:val="00BD5B9F"/>
    <w:rsid w:val="00C23624"/>
    <w:rsid w:val="00C73D59"/>
    <w:rsid w:val="00D8013B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styleId="a8">
    <w:name w:val="FollowedHyperlink"/>
    <w:basedOn w:val="a0"/>
    <w:uiPriority w:val="99"/>
    <w:semiHidden/>
    <w:unhideWhenUsed/>
    <w:rsid w:val="005A024F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4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42762"/>
  </w:style>
  <w:style w:type="paragraph" w:styleId="ab">
    <w:name w:val="footer"/>
    <w:basedOn w:val="a"/>
    <w:link w:val="ac"/>
    <w:uiPriority w:val="99"/>
    <w:semiHidden/>
    <w:unhideWhenUsed/>
    <w:rsid w:val="0064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2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05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794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19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375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11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835248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918175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773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908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463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72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081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996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37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79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8844000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152483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320543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305505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487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D06D1-B530-4720-99C8-850F295E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3795</Words>
  <Characters>21635</Characters>
  <Application>Microsoft Office Word</Application>
  <DocSecurity>0</DocSecurity>
  <Lines>180</Lines>
  <Paragraphs>50</Paragraphs>
  <ScaleCrop>false</ScaleCrop>
  <Manager>Kolisto</Manager>
  <Company>http://gosstandart.info/</Company>
  <LinksUpToDate>false</LinksUpToDate>
  <CharactersWithSpaces>25380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2017-05-27T04:58:00Z</dcterms:created>
  <dcterms:modified xsi:type="dcterms:W3CDTF">2017-08-15T10:19:00Z</dcterms:modified>
</cp:coreProperties>
</file>